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E6" w:rsidRPr="00381ADB" w:rsidRDefault="006F4F3E" w:rsidP="00F00E48">
      <w:pPr>
        <w:pStyle w:val="IntenseQuote"/>
        <w:rPr>
          <w:color w:val="1F4E79" w:themeColor="accent1" w:themeShade="80"/>
          <w:sz w:val="32"/>
          <w:szCs w:val="32"/>
        </w:rPr>
      </w:pPr>
      <w:r w:rsidRPr="00381ADB">
        <w:rPr>
          <w:color w:val="1F4E79" w:themeColor="accent1" w:themeShade="80"/>
          <w:sz w:val="32"/>
          <w:szCs w:val="32"/>
        </w:rPr>
        <w:t xml:space="preserve">Innovation + Learning Center </w:t>
      </w:r>
      <w:r w:rsidR="00707B5E" w:rsidRPr="00381ADB">
        <w:rPr>
          <w:color w:val="1F4E79" w:themeColor="accent1" w:themeShade="80"/>
          <w:sz w:val="32"/>
          <w:szCs w:val="32"/>
        </w:rPr>
        <w:t>Simulation Scenario Planning Worksheet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225"/>
        <w:gridCol w:w="6570"/>
      </w:tblGrid>
      <w:tr w:rsidR="000336FF" w:rsidRPr="006F4F3E" w:rsidTr="00A40D99">
        <w:tc>
          <w:tcPr>
            <w:tcW w:w="4225" w:type="dxa"/>
          </w:tcPr>
          <w:p w:rsidR="000336FF" w:rsidRPr="00381ADB" w:rsidRDefault="000336FF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Scenario</w:t>
            </w:r>
          </w:p>
        </w:tc>
        <w:tc>
          <w:tcPr>
            <w:tcW w:w="6570" w:type="dxa"/>
          </w:tcPr>
          <w:p w:rsidR="000336FF" w:rsidRPr="006F4F3E" w:rsidRDefault="000336FF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36FF" w:rsidRPr="006F4F3E" w:rsidTr="00A40D99">
        <w:tc>
          <w:tcPr>
            <w:tcW w:w="4225" w:type="dxa"/>
          </w:tcPr>
          <w:p w:rsidR="000336FF" w:rsidRPr="00381ADB" w:rsidRDefault="000336FF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Estimated Scenario Time</w:t>
            </w:r>
          </w:p>
        </w:tc>
        <w:tc>
          <w:tcPr>
            <w:tcW w:w="6570" w:type="dxa"/>
          </w:tcPr>
          <w:p w:rsidR="000336FF" w:rsidRPr="006F4F3E" w:rsidRDefault="000336FF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36FF" w:rsidRPr="006F4F3E" w:rsidTr="00A40D99">
        <w:tc>
          <w:tcPr>
            <w:tcW w:w="4225" w:type="dxa"/>
          </w:tcPr>
          <w:p w:rsidR="000336FF" w:rsidRPr="00381ADB" w:rsidRDefault="000336FF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Estimated Debriefing Time</w:t>
            </w:r>
          </w:p>
        </w:tc>
        <w:tc>
          <w:tcPr>
            <w:tcW w:w="6570" w:type="dxa"/>
          </w:tcPr>
          <w:p w:rsidR="000336FF" w:rsidRPr="006F4F3E" w:rsidRDefault="000336FF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E6C29" w:rsidRPr="006F4F3E" w:rsidTr="00A40D99">
        <w:tc>
          <w:tcPr>
            <w:tcW w:w="4225" w:type="dxa"/>
          </w:tcPr>
          <w:p w:rsidR="00AE6C29" w:rsidRPr="00381ADB" w:rsidRDefault="00AE6C29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Name and Contact Information</w:t>
            </w:r>
          </w:p>
        </w:tc>
        <w:tc>
          <w:tcPr>
            <w:tcW w:w="6570" w:type="dxa"/>
          </w:tcPr>
          <w:p w:rsidR="00AE6C29" w:rsidRPr="006F4F3E" w:rsidRDefault="00AE6C29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E6C29" w:rsidRPr="006F4F3E" w:rsidTr="00A40D99">
        <w:tc>
          <w:tcPr>
            <w:tcW w:w="4225" w:type="dxa"/>
          </w:tcPr>
          <w:p w:rsidR="00AE6C29" w:rsidRPr="00381ADB" w:rsidRDefault="00AE6C29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 xml:space="preserve">Facilitator </w:t>
            </w:r>
          </w:p>
        </w:tc>
        <w:tc>
          <w:tcPr>
            <w:tcW w:w="6570" w:type="dxa"/>
          </w:tcPr>
          <w:p w:rsidR="00AE6C29" w:rsidRPr="006F4F3E" w:rsidRDefault="00AE6C29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36FF" w:rsidRPr="006F4F3E" w:rsidTr="00A40D99">
        <w:tc>
          <w:tcPr>
            <w:tcW w:w="4225" w:type="dxa"/>
          </w:tcPr>
          <w:p w:rsidR="000336FF" w:rsidRPr="00381ADB" w:rsidRDefault="000336FF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Target Group</w:t>
            </w:r>
            <w:r w:rsidR="00002E2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 xml:space="preserve">/Department </w:t>
            </w:r>
          </w:p>
        </w:tc>
        <w:tc>
          <w:tcPr>
            <w:tcW w:w="6570" w:type="dxa"/>
          </w:tcPr>
          <w:p w:rsidR="000336FF" w:rsidRPr="006F4F3E" w:rsidRDefault="000336FF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36FF" w:rsidRPr="006F4F3E" w:rsidTr="00A40D99">
        <w:tc>
          <w:tcPr>
            <w:tcW w:w="4225" w:type="dxa"/>
          </w:tcPr>
          <w:p w:rsidR="000336FF" w:rsidRPr="00381ADB" w:rsidRDefault="000336FF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Size of Group</w:t>
            </w:r>
          </w:p>
        </w:tc>
        <w:tc>
          <w:tcPr>
            <w:tcW w:w="6570" w:type="dxa"/>
          </w:tcPr>
          <w:p w:rsidR="000336FF" w:rsidRPr="006F4F3E" w:rsidRDefault="000336FF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E6C29" w:rsidRPr="006F4F3E" w:rsidTr="00A40D99">
        <w:trPr>
          <w:trHeight w:val="332"/>
        </w:trPr>
        <w:tc>
          <w:tcPr>
            <w:tcW w:w="4225" w:type="dxa"/>
          </w:tcPr>
          <w:p w:rsidR="00AE6C29" w:rsidRPr="00381ADB" w:rsidRDefault="00AE6C29" w:rsidP="00A40D99">
            <w:pPr>
              <w:spacing w:line="276" w:lineRule="auto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 xml:space="preserve">Run Through and Proposed Start Date </w:t>
            </w:r>
          </w:p>
        </w:tc>
        <w:tc>
          <w:tcPr>
            <w:tcW w:w="6570" w:type="dxa"/>
          </w:tcPr>
          <w:p w:rsidR="00AE6C29" w:rsidRPr="006F4F3E" w:rsidRDefault="00AE6C29" w:rsidP="00A40D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372D3" w:rsidRPr="006F4F3E" w:rsidTr="00A40D99">
        <w:trPr>
          <w:trHeight w:val="332"/>
        </w:trPr>
        <w:tc>
          <w:tcPr>
            <w:tcW w:w="4225" w:type="dxa"/>
          </w:tcPr>
          <w:p w:rsidR="003372D3" w:rsidRDefault="003372D3" w:rsidP="00707B5E">
            <w:pP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Studio Preference</w:t>
            </w:r>
          </w:p>
        </w:tc>
        <w:tc>
          <w:tcPr>
            <w:tcW w:w="6570" w:type="dxa"/>
          </w:tcPr>
          <w:p w:rsidR="003372D3" w:rsidRPr="006F4F3E" w:rsidRDefault="003372D3" w:rsidP="003372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□ Main Studio          □ 239 Studio          □ Mount Sinai Studio</w:t>
            </w:r>
          </w:p>
        </w:tc>
      </w:tr>
      <w:tr w:rsidR="00C95FA4" w:rsidRPr="006F4F3E" w:rsidTr="00A40D99">
        <w:trPr>
          <w:trHeight w:val="602"/>
        </w:trPr>
        <w:tc>
          <w:tcPr>
            <w:tcW w:w="4225" w:type="dxa"/>
          </w:tcPr>
          <w:p w:rsidR="00C95FA4" w:rsidRPr="00381ADB" w:rsidRDefault="00C95FA4" w:rsidP="00707B5E">
            <w:pP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Any Supporting Images for Studio Monitors? (ex. Labs, x-rays, ECG’s)</w:t>
            </w:r>
          </w:p>
        </w:tc>
        <w:tc>
          <w:tcPr>
            <w:tcW w:w="6570" w:type="dxa"/>
          </w:tcPr>
          <w:p w:rsidR="00C95FA4" w:rsidRPr="006F4F3E" w:rsidRDefault="00C95FA4" w:rsidP="00707B5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336FF" w:rsidRPr="006F4F3E" w:rsidTr="00D40C4A">
        <w:trPr>
          <w:trHeight w:val="647"/>
        </w:trPr>
        <w:tc>
          <w:tcPr>
            <w:tcW w:w="4225" w:type="dxa"/>
          </w:tcPr>
          <w:p w:rsidR="00F00E48" w:rsidRPr="00381ADB" w:rsidRDefault="00FB6D71" w:rsidP="00707B5E">
            <w:pPr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 xml:space="preserve">Simulated Setting </w:t>
            </w:r>
          </w:p>
          <w:p w:rsidR="000336FF" w:rsidRPr="00A40D99" w:rsidRDefault="00F00E48" w:rsidP="00707B5E">
            <w:pPr>
              <w:rPr>
                <w:rFonts w:ascii="Garamond" w:hAnsi="Garamond"/>
                <w:b/>
                <w:i/>
                <w:color w:val="1F4E79" w:themeColor="accent1" w:themeShade="80"/>
                <w:sz w:val="20"/>
                <w:szCs w:val="20"/>
              </w:rPr>
            </w:pPr>
            <w:r w:rsidRPr="00A40D99">
              <w:rPr>
                <w:rFonts w:ascii="Garamond" w:hAnsi="Garamond"/>
                <w:b/>
                <w:i/>
                <w:color w:val="1F4E79" w:themeColor="accent1" w:themeShade="80"/>
                <w:sz w:val="20"/>
                <w:szCs w:val="20"/>
              </w:rPr>
              <w:t>(Where this scenario would be taking place)</w:t>
            </w:r>
          </w:p>
        </w:tc>
        <w:tc>
          <w:tcPr>
            <w:tcW w:w="6570" w:type="dxa"/>
          </w:tcPr>
          <w:p w:rsidR="000336FF" w:rsidRPr="006F4F3E" w:rsidRDefault="000336FF" w:rsidP="00707B5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07B5E" w:rsidRPr="00002E2B" w:rsidRDefault="00002E2B" w:rsidP="00002E2B">
      <w:pPr>
        <w:jc w:val="center"/>
        <w:rPr>
          <w:rFonts w:ascii="Garamond" w:hAnsi="Garamond"/>
          <w:b/>
          <w:i/>
          <w:color w:val="822C2C"/>
          <w:sz w:val="24"/>
          <w:szCs w:val="24"/>
        </w:rPr>
      </w:pPr>
      <w:r w:rsidRPr="00002E2B">
        <w:rPr>
          <w:rFonts w:ascii="Garamond" w:hAnsi="Garamond"/>
          <w:b/>
          <w:i/>
          <w:color w:val="822C2C"/>
          <w:sz w:val="24"/>
          <w:szCs w:val="24"/>
        </w:rPr>
        <w:t xml:space="preserve">Will </w:t>
      </w:r>
      <w:r>
        <w:rPr>
          <w:rFonts w:ascii="Garamond" w:hAnsi="Garamond"/>
          <w:b/>
          <w:i/>
          <w:color w:val="822C2C"/>
          <w:sz w:val="24"/>
          <w:szCs w:val="24"/>
        </w:rPr>
        <w:t>you be requiring a Manikin</w:t>
      </w:r>
      <w:r w:rsidRPr="00002E2B">
        <w:rPr>
          <w:rFonts w:ascii="Garamond" w:hAnsi="Garamond"/>
          <w:b/>
          <w:i/>
          <w:color w:val="822C2C"/>
          <w:sz w:val="24"/>
          <w:szCs w:val="24"/>
        </w:rPr>
        <w:t xml:space="preserve"> </w:t>
      </w:r>
      <w:r w:rsidRPr="00002E2B">
        <w:rPr>
          <w:rFonts w:ascii="Garamond" w:hAnsi="Garamond"/>
          <w:b/>
          <w:color w:val="822C2C"/>
          <w:sz w:val="24"/>
          <w:szCs w:val="24"/>
        </w:rPr>
        <w:t>□</w:t>
      </w:r>
      <w:r>
        <w:rPr>
          <w:rFonts w:ascii="Garamond" w:hAnsi="Garamond"/>
          <w:b/>
          <w:i/>
          <w:color w:val="822C2C"/>
          <w:sz w:val="24"/>
          <w:szCs w:val="24"/>
        </w:rPr>
        <w:t xml:space="preserve"> </w:t>
      </w:r>
      <w:r w:rsidRPr="00002E2B">
        <w:rPr>
          <w:rFonts w:ascii="Garamond" w:hAnsi="Garamond"/>
          <w:b/>
          <w:i/>
          <w:color w:val="822C2C"/>
          <w:sz w:val="24"/>
          <w:szCs w:val="24"/>
        </w:rPr>
        <w:t xml:space="preserve">or a Standardized Patient </w:t>
      </w:r>
      <w:r w:rsidRPr="00002E2B">
        <w:rPr>
          <w:rFonts w:ascii="Garamond" w:hAnsi="Garamond"/>
          <w:b/>
          <w:color w:val="822C2C"/>
          <w:sz w:val="24"/>
          <w:szCs w:val="24"/>
        </w:rPr>
        <w:t>□</w:t>
      </w:r>
      <w:r>
        <w:rPr>
          <w:rFonts w:ascii="Garamond" w:hAnsi="Garamond"/>
          <w:b/>
          <w:color w:val="822C2C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XSpec="right" w:tblpY="-77"/>
        <w:tblW w:w="0" w:type="auto"/>
        <w:tblLook w:val="04A0" w:firstRow="1" w:lastRow="0" w:firstColumn="1" w:lastColumn="0" w:noHBand="0" w:noVBand="1"/>
      </w:tblPr>
      <w:tblGrid>
        <w:gridCol w:w="2160"/>
        <w:gridCol w:w="2970"/>
      </w:tblGrid>
      <w:tr w:rsidR="00680A77" w:rsidRPr="006F4F3E" w:rsidTr="00680A77">
        <w:tc>
          <w:tcPr>
            <w:tcW w:w="5130" w:type="dxa"/>
            <w:gridSpan w:val="2"/>
          </w:tcPr>
          <w:p w:rsidR="00680A77" w:rsidRPr="00EF3C11" w:rsidRDefault="00680A77" w:rsidP="00680A77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Patient Description</w:t>
            </w:r>
          </w:p>
        </w:tc>
      </w:tr>
      <w:tr w:rsidR="00680A77" w:rsidRPr="006F4F3E" w:rsidTr="00680A77">
        <w:tc>
          <w:tcPr>
            <w:tcW w:w="2160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 xml:space="preserve">Name and Gender </w:t>
            </w:r>
          </w:p>
        </w:tc>
        <w:tc>
          <w:tcPr>
            <w:tcW w:w="297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680A77">
        <w:tc>
          <w:tcPr>
            <w:tcW w:w="2160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Age</w:t>
            </w:r>
          </w:p>
        </w:tc>
        <w:tc>
          <w:tcPr>
            <w:tcW w:w="297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680A77">
        <w:tc>
          <w:tcPr>
            <w:tcW w:w="2160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Weight</w:t>
            </w:r>
          </w:p>
        </w:tc>
        <w:tc>
          <w:tcPr>
            <w:tcW w:w="297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680A77">
        <w:tc>
          <w:tcPr>
            <w:tcW w:w="2160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Height</w:t>
            </w:r>
          </w:p>
        </w:tc>
        <w:tc>
          <w:tcPr>
            <w:tcW w:w="297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991293">
        <w:trPr>
          <w:trHeight w:val="1168"/>
        </w:trPr>
        <w:tc>
          <w:tcPr>
            <w:tcW w:w="2160" w:type="dxa"/>
          </w:tcPr>
          <w:p w:rsidR="00EF3C11" w:rsidRPr="00EF3C11" w:rsidRDefault="00EF3C11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Medications</w:t>
            </w:r>
          </w:p>
        </w:tc>
        <w:tc>
          <w:tcPr>
            <w:tcW w:w="2970" w:type="dxa"/>
          </w:tcPr>
          <w:p w:rsidR="00EF3C11" w:rsidRPr="006F4F3E" w:rsidRDefault="00EF3C11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rPr>
          <w:trHeight w:val="587"/>
        </w:trPr>
        <w:tc>
          <w:tcPr>
            <w:tcW w:w="2160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Allergies</w:t>
            </w:r>
          </w:p>
        </w:tc>
        <w:tc>
          <w:tcPr>
            <w:tcW w:w="297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975"/>
        <w:gridCol w:w="3330"/>
      </w:tblGrid>
      <w:tr w:rsidR="00680A77" w:rsidRPr="006F4F3E" w:rsidTr="00D954D2">
        <w:tc>
          <w:tcPr>
            <w:tcW w:w="5305" w:type="dxa"/>
            <w:gridSpan w:val="2"/>
          </w:tcPr>
          <w:p w:rsidR="00680A77" w:rsidRPr="00EF3C11" w:rsidRDefault="00680A77" w:rsidP="00680A77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Beginning State of Manikin</w:t>
            </w:r>
            <w:r w:rsidR="00EF3C11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Lung Sounds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Heart Sounds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Bowl Sounds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Pulses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D954D2">
        <w:tc>
          <w:tcPr>
            <w:tcW w:w="5305" w:type="dxa"/>
            <w:gridSpan w:val="2"/>
          </w:tcPr>
          <w:p w:rsidR="00680A77" w:rsidRPr="00EF3C11" w:rsidRDefault="00680A77" w:rsidP="00680A77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Initial Vitals</w:t>
            </w:r>
            <w:r w:rsidR="00EF3C11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Heart Rate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Heart Rhythm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Respiration Rate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Sp02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80A77" w:rsidRPr="006F4F3E" w:rsidTr="00EF3C11">
        <w:tc>
          <w:tcPr>
            <w:tcW w:w="1975" w:type="dxa"/>
          </w:tcPr>
          <w:p w:rsidR="00680A77" w:rsidRPr="00EF3C11" w:rsidRDefault="00680A77" w:rsidP="00680A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3C11">
              <w:rPr>
                <w:rFonts w:ascii="Garamond" w:hAnsi="Garamond"/>
                <w:b/>
                <w:sz w:val="24"/>
                <w:szCs w:val="24"/>
              </w:rPr>
              <w:t>Blood Pressure</w:t>
            </w:r>
          </w:p>
        </w:tc>
        <w:tc>
          <w:tcPr>
            <w:tcW w:w="3330" w:type="dxa"/>
          </w:tcPr>
          <w:p w:rsidR="00680A77" w:rsidRPr="006F4F3E" w:rsidRDefault="00680A77" w:rsidP="00A40D99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EF3C11" w:rsidRDefault="00EF3C11" w:rsidP="00707B5E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EF3C11" w:rsidTr="00414E79">
        <w:trPr>
          <w:trHeight w:val="422"/>
        </w:trPr>
        <w:tc>
          <w:tcPr>
            <w:tcW w:w="10615" w:type="dxa"/>
          </w:tcPr>
          <w:p w:rsidR="00EF3C11" w:rsidRPr="00EF3C11" w:rsidRDefault="00EF3C11" w:rsidP="00EF3C11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EF3C11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Please Describe what Triggers the Vital Changes and Specify Manikin Dialogue</w:t>
            </w:r>
          </w:p>
        </w:tc>
      </w:tr>
      <w:tr w:rsidR="00EF3C11" w:rsidTr="00414E79">
        <w:trPr>
          <w:trHeight w:val="1250"/>
        </w:trPr>
        <w:tc>
          <w:tcPr>
            <w:tcW w:w="10615" w:type="dxa"/>
          </w:tcPr>
          <w:p w:rsidR="00EF3C11" w:rsidRDefault="00EF3C11" w:rsidP="00707B5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1975"/>
        <w:gridCol w:w="3330"/>
      </w:tblGrid>
      <w:tr w:rsidR="00EF3C11" w:rsidRPr="006F4F3E" w:rsidTr="00EF3C11">
        <w:tc>
          <w:tcPr>
            <w:tcW w:w="5305" w:type="dxa"/>
            <w:gridSpan w:val="2"/>
          </w:tcPr>
          <w:p w:rsidR="00EF3C11" w:rsidRPr="00381ADB" w:rsidRDefault="00EF3C11" w:rsidP="00EF3C1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Vital Changes/Trends</w:t>
            </w:r>
          </w:p>
        </w:tc>
      </w:tr>
      <w:tr w:rsidR="00EF3C11" w:rsidRPr="006F4F3E" w:rsidTr="00EF3C11">
        <w:tc>
          <w:tcPr>
            <w:tcW w:w="1975" w:type="dxa"/>
          </w:tcPr>
          <w:p w:rsidR="00EF3C11" w:rsidRPr="006F4F3E" w:rsidRDefault="00EF3C11" w:rsidP="00EF3C11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Heart Rate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Pr="006F4F3E" w:rsidRDefault="00EF3C11" w:rsidP="00EF3C11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Heart Rhythm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Pr="006F4F3E" w:rsidRDefault="00EF3C11" w:rsidP="00EF3C11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Respiration Rate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Pr="006F4F3E" w:rsidRDefault="00EF3C11" w:rsidP="00EF3C11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Sp02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Pr="006F4F3E" w:rsidRDefault="00EF3C11" w:rsidP="00EF3C11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Blood Pressure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Pr="006F4F3E" w:rsidRDefault="00EF3C11" w:rsidP="00EF3C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Lung Sounds 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Default="00EF3C11" w:rsidP="00EF3C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Heart Sounds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EF3C11" w:rsidRPr="006F4F3E" w:rsidTr="00EF3C11">
        <w:tc>
          <w:tcPr>
            <w:tcW w:w="1975" w:type="dxa"/>
          </w:tcPr>
          <w:p w:rsidR="00EF3C11" w:rsidRDefault="00EF3C11" w:rsidP="00EF3C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Bowl Sounds </w:t>
            </w:r>
          </w:p>
        </w:tc>
        <w:tc>
          <w:tcPr>
            <w:tcW w:w="3330" w:type="dxa"/>
          </w:tcPr>
          <w:p w:rsidR="00EF3C11" w:rsidRPr="006F4F3E" w:rsidRDefault="00EF3C11" w:rsidP="00EF3C11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EF3C11" w:rsidRPr="00414E79" w:rsidRDefault="00EF3C11" w:rsidP="00707B5E">
      <w:pPr>
        <w:rPr>
          <w:rFonts w:ascii="Garamond" w:hAnsi="Garamond"/>
          <w:color w:val="1F4E79" w:themeColor="accent1" w:themeShade="80"/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5182"/>
      </w:tblGrid>
      <w:tr w:rsidR="00414E79" w:rsidRPr="00414E79" w:rsidTr="00414E79">
        <w:trPr>
          <w:trHeight w:val="82"/>
        </w:trPr>
        <w:tc>
          <w:tcPr>
            <w:tcW w:w="5182" w:type="dxa"/>
          </w:tcPr>
          <w:p w:rsidR="00680A77" w:rsidRPr="00414E79" w:rsidRDefault="00414E79" w:rsidP="00680A77">
            <w:pPr>
              <w:jc w:val="center"/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</w:pPr>
            <w:r w:rsidRPr="00414E79">
              <w:rPr>
                <w:rFonts w:ascii="Garamond" w:hAnsi="Garamond"/>
                <w:b/>
                <w:i/>
                <w:color w:val="1F4E79" w:themeColor="accent1" w:themeShade="80"/>
                <w:sz w:val="24"/>
                <w:szCs w:val="24"/>
              </w:rPr>
              <w:t>Patient History Pre- Hospital</w:t>
            </w:r>
          </w:p>
        </w:tc>
      </w:tr>
      <w:tr w:rsidR="00680A77" w:rsidRPr="006F4F3E" w:rsidTr="00414E79">
        <w:trPr>
          <w:trHeight w:val="2135"/>
        </w:trPr>
        <w:tc>
          <w:tcPr>
            <w:tcW w:w="5182" w:type="dxa"/>
          </w:tcPr>
          <w:p w:rsidR="00680A77" w:rsidRPr="006F4F3E" w:rsidRDefault="00680A77" w:rsidP="00680A77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</w:tbl>
    <w:p w:rsidR="00ED2A7A" w:rsidRPr="006F4F3E" w:rsidRDefault="00ED2A7A" w:rsidP="00EF3C11">
      <w:pPr>
        <w:spacing w:after="0"/>
        <w:rPr>
          <w:rFonts w:ascii="Garamond" w:hAnsi="Garamond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45"/>
        <w:gridCol w:w="3960"/>
      </w:tblGrid>
      <w:tr w:rsidR="00D954D2" w:rsidRPr="006F4F3E" w:rsidTr="00553DBE">
        <w:trPr>
          <w:trHeight w:val="368"/>
        </w:trPr>
        <w:tc>
          <w:tcPr>
            <w:tcW w:w="4405" w:type="dxa"/>
            <w:gridSpan w:val="2"/>
          </w:tcPr>
          <w:p w:rsidR="00D954D2" w:rsidRPr="00381ADB" w:rsidRDefault="00D954D2" w:rsidP="00D954D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lastRenderedPageBreak/>
              <w:t>Equipment Checklist</w:t>
            </w:r>
          </w:p>
        </w:tc>
      </w:tr>
      <w:tr w:rsidR="00D954D2" w:rsidRPr="006F4F3E" w:rsidTr="00553DBE">
        <w:tc>
          <w:tcPr>
            <w:tcW w:w="4405" w:type="dxa"/>
            <w:gridSpan w:val="2"/>
          </w:tcPr>
          <w:p w:rsidR="00D954D2" w:rsidRPr="006F4F3E" w:rsidRDefault="00D954D2" w:rsidP="00D954D2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6F4F3E">
              <w:rPr>
                <w:rFonts w:ascii="Garamond" w:hAnsi="Garamond"/>
                <w:i/>
                <w:sz w:val="20"/>
                <w:szCs w:val="20"/>
              </w:rPr>
              <w:t>Equipment that should be readily available for the scenario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 xml:space="preserve">PPE (goggles, gloves, </w:t>
            </w:r>
            <w:proofErr w:type="spellStart"/>
            <w:r w:rsidRPr="006F4F3E">
              <w:rPr>
                <w:rFonts w:ascii="Garamond" w:hAnsi="Garamond"/>
              </w:rPr>
              <w:t>etc</w:t>
            </w:r>
            <w:proofErr w:type="spellEnd"/>
            <w:r w:rsidRPr="006F4F3E">
              <w:rPr>
                <w:rFonts w:ascii="Garamond" w:hAnsi="Garamond"/>
              </w:rPr>
              <w:t>)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Reference Material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Monitor/</w:t>
            </w:r>
            <w:proofErr w:type="spellStart"/>
            <w:r w:rsidRPr="006F4F3E">
              <w:rPr>
                <w:rFonts w:ascii="Garamond" w:hAnsi="Garamond"/>
              </w:rPr>
              <w:t>Defib</w:t>
            </w:r>
            <w:proofErr w:type="spellEnd"/>
            <w:r w:rsidRPr="006F4F3E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AED 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Lab Reports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Medical Records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Oxygen Delivery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Crash Cart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>Medication &amp; IV Fluids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 w:rsidRPr="006F4F3E">
              <w:rPr>
                <w:rFonts w:ascii="Garamond" w:hAnsi="Garamond"/>
              </w:rPr>
              <w:t xml:space="preserve">Bedside Table 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IV Pole </w:t>
            </w:r>
          </w:p>
        </w:tc>
      </w:tr>
      <w:tr w:rsidR="00D954D2" w:rsidRPr="006F4F3E" w:rsidTr="00553DBE"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</w:tr>
      <w:tr w:rsidR="00D954D2" w:rsidRPr="006F4F3E" w:rsidTr="00553DBE">
        <w:trPr>
          <w:trHeight w:val="323"/>
        </w:trPr>
        <w:tc>
          <w:tcPr>
            <w:tcW w:w="445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D954D2" w:rsidRPr="006F4F3E" w:rsidRDefault="00D954D2" w:rsidP="00D954D2">
            <w:pPr>
              <w:rPr>
                <w:rFonts w:ascii="Garamond" w:hAnsi="Garamond"/>
              </w:rPr>
            </w:pPr>
          </w:p>
        </w:tc>
      </w:tr>
      <w:tr w:rsidR="003372D3" w:rsidRPr="006F4F3E" w:rsidTr="00AC6DBB">
        <w:trPr>
          <w:trHeight w:val="350"/>
        </w:trPr>
        <w:tc>
          <w:tcPr>
            <w:tcW w:w="445" w:type="dxa"/>
          </w:tcPr>
          <w:p w:rsidR="003372D3" w:rsidRPr="006F4F3E" w:rsidRDefault="003372D3" w:rsidP="00D954D2">
            <w:pPr>
              <w:rPr>
                <w:rFonts w:ascii="Garamond" w:hAnsi="Garamond"/>
              </w:rPr>
            </w:pPr>
          </w:p>
        </w:tc>
        <w:tc>
          <w:tcPr>
            <w:tcW w:w="3960" w:type="dxa"/>
          </w:tcPr>
          <w:p w:rsidR="003372D3" w:rsidRPr="006F4F3E" w:rsidRDefault="003372D3" w:rsidP="00D954D2">
            <w:pPr>
              <w:rPr>
                <w:rFonts w:ascii="Garamond" w:hAnsi="Garamon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81" w:tblpY="106"/>
        <w:tblW w:w="0" w:type="auto"/>
        <w:tblLook w:val="04A0" w:firstRow="1" w:lastRow="0" w:firstColumn="1" w:lastColumn="0" w:noHBand="0" w:noVBand="1"/>
      </w:tblPr>
      <w:tblGrid>
        <w:gridCol w:w="1345"/>
        <w:gridCol w:w="4950"/>
      </w:tblGrid>
      <w:tr w:rsidR="002A0663" w:rsidRPr="00381ADB" w:rsidTr="00553DBE">
        <w:trPr>
          <w:trHeight w:val="350"/>
        </w:trPr>
        <w:tc>
          <w:tcPr>
            <w:tcW w:w="6295" w:type="dxa"/>
            <w:gridSpan w:val="2"/>
          </w:tcPr>
          <w:p w:rsidR="002A0663" w:rsidRPr="00381ADB" w:rsidRDefault="002A0663" w:rsidP="00553DBE">
            <w:pPr>
              <w:jc w:val="center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Studio Code Recording for Debriefing Purposes</w:t>
            </w:r>
          </w:p>
        </w:tc>
      </w:tr>
      <w:tr w:rsidR="002A0663" w:rsidTr="00553DBE">
        <w:trPr>
          <w:trHeight w:val="1073"/>
        </w:trPr>
        <w:tc>
          <w:tcPr>
            <w:tcW w:w="1345" w:type="dxa"/>
          </w:tcPr>
          <w:p w:rsidR="002A0663" w:rsidRDefault="002A0663" w:rsidP="00553D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Anything Specific Camera Angle should Capture? </w:t>
            </w:r>
          </w:p>
        </w:tc>
        <w:tc>
          <w:tcPr>
            <w:tcW w:w="4950" w:type="dxa"/>
          </w:tcPr>
          <w:p w:rsidR="002A0663" w:rsidRDefault="002A0663" w:rsidP="00553DBE">
            <w:pPr>
              <w:rPr>
                <w:rFonts w:ascii="Garamond" w:hAnsi="Garamond"/>
              </w:rPr>
            </w:pPr>
          </w:p>
        </w:tc>
      </w:tr>
      <w:tr w:rsidR="00553DBE" w:rsidTr="00553DBE">
        <w:trPr>
          <w:trHeight w:val="272"/>
        </w:trPr>
        <w:tc>
          <w:tcPr>
            <w:tcW w:w="1345" w:type="dxa"/>
            <w:vMerge w:val="restart"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  <w:p w:rsidR="00553DBE" w:rsidRDefault="00553DBE" w:rsidP="00553DBE">
            <w:pPr>
              <w:rPr>
                <w:rFonts w:ascii="Garamond" w:hAnsi="Garamond"/>
              </w:rPr>
            </w:pPr>
          </w:p>
          <w:p w:rsidR="00553DBE" w:rsidRDefault="00553DBE" w:rsidP="00553D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Debriefing Location Preference?  </w:t>
            </w:r>
          </w:p>
        </w:tc>
        <w:tc>
          <w:tcPr>
            <w:tcW w:w="4950" w:type="dxa"/>
          </w:tcPr>
          <w:p w:rsidR="00553DBE" w:rsidRDefault="00553DBE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Simulation Studio (Capacity: 12 Participants)</w:t>
            </w:r>
          </w:p>
        </w:tc>
      </w:tr>
      <w:tr w:rsidR="00553DBE" w:rsidTr="00553DBE">
        <w:trPr>
          <w:trHeight w:val="263"/>
        </w:trPr>
        <w:tc>
          <w:tcPr>
            <w:tcW w:w="1345" w:type="dxa"/>
            <w:vMerge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</w:tc>
        <w:tc>
          <w:tcPr>
            <w:tcW w:w="4950" w:type="dxa"/>
          </w:tcPr>
          <w:p w:rsidR="00553DBE" w:rsidRDefault="00553DBE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Idea Lab (Capacity: 10-20 Participants)</w:t>
            </w:r>
          </w:p>
        </w:tc>
      </w:tr>
      <w:tr w:rsidR="00553DBE" w:rsidTr="00553DBE">
        <w:trPr>
          <w:trHeight w:val="353"/>
        </w:trPr>
        <w:tc>
          <w:tcPr>
            <w:tcW w:w="1345" w:type="dxa"/>
            <w:vMerge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</w:tc>
        <w:tc>
          <w:tcPr>
            <w:tcW w:w="4950" w:type="dxa"/>
          </w:tcPr>
          <w:p w:rsidR="00553DBE" w:rsidRDefault="00553DBE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Center Stage (Capacity: 16-25 Participants)</w:t>
            </w:r>
          </w:p>
        </w:tc>
      </w:tr>
      <w:tr w:rsidR="00553DBE" w:rsidTr="00553DBE">
        <w:trPr>
          <w:trHeight w:val="335"/>
        </w:trPr>
        <w:tc>
          <w:tcPr>
            <w:tcW w:w="1345" w:type="dxa"/>
            <w:vMerge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</w:tc>
        <w:tc>
          <w:tcPr>
            <w:tcW w:w="4950" w:type="dxa"/>
          </w:tcPr>
          <w:p w:rsidR="00553DBE" w:rsidRDefault="00553DBE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Collaborative Theatre (Capacity: 32-100 Participants)</w:t>
            </w:r>
          </w:p>
        </w:tc>
      </w:tr>
      <w:tr w:rsidR="00553DBE" w:rsidTr="00553DBE">
        <w:trPr>
          <w:trHeight w:val="353"/>
        </w:trPr>
        <w:tc>
          <w:tcPr>
            <w:tcW w:w="1345" w:type="dxa"/>
            <w:vMerge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</w:tc>
        <w:tc>
          <w:tcPr>
            <w:tcW w:w="4950" w:type="dxa"/>
          </w:tcPr>
          <w:p w:rsidR="00553DBE" w:rsidRDefault="00002E2B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Room 239 (Capacity: 12</w:t>
            </w:r>
            <w:r w:rsidR="00553DBE">
              <w:rPr>
                <w:rFonts w:ascii="Garamond" w:hAnsi="Garamond"/>
              </w:rPr>
              <w:t xml:space="preserve"> Participants) </w:t>
            </w:r>
          </w:p>
        </w:tc>
      </w:tr>
      <w:tr w:rsidR="00553DBE" w:rsidTr="00553DBE">
        <w:trPr>
          <w:trHeight w:val="353"/>
        </w:trPr>
        <w:tc>
          <w:tcPr>
            <w:tcW w:w="1345" w:type="dxa"/>
            <w:vMerge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</w:tc>
        <w:tc>
          <w:tcPr>
            <w:tcW w:w="4950" w:type="dxa"/>
          </w:tcPr>
          <w:p w:rsidR="00553DBE" w:rsidRDefault="00553DBE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Room 216</w:t>
            </w:r>
            <w:r w:rsidR="00A27366">
              <w:rPr>
                <w:rFonts w:ascii="Garamond" w:hAnsi="Garamond"/>
              </w:rPr>
              <w:t xml:space="preserve"> (Capacity: 35</w:t>
            </w:r>
            <w:r w:rsidR="005661CE">
              <w:rPr>
                <w:rFonts w:ascii="Garamond" w:hAnsi="Garamond"/>
              </w:rPr>
              <w:t>-50 Participants)</w:t>
            </w:r>
          </w:p>
        </w:tc>
      </w:tr>
      <w:tr w:rsidR="00553DBE" w:rsidTr="00553DBE">
        <w:trPr>
          <w:trHeight w:val="353"/>
        </w:trPr>
        <w:tc>
          <w:tcPr>
            <w:tcW w:w="1345" w:type="dxa"/>
            <w:vMerge/>
          </w:tcPr>
          <w:p w:rsidR="00553DBE" w:rsidRDefault="00553DBE" w:rsidP="00553DBE">
            <w:pPr>
              <w:rPr>
                <w:rFonts w:ascii="Garamond" w:hAnsi="Garamond"/>
              </w:rPr>
            </w:pPr>
          </w:p>
        </w:tc>
        <w:tc>
          <w:tcPr>
            <w:tcW w:w="4950" w:type="dxa"/>
          </w:tcPr>
          <w:p w:rsidR="00553DBE" w:rsidRDefault="00553DBE" w:rsidP="00553DB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Room 217</w:t>
            </w:r>
            <w:r w:rsidR="000E5485">
              <w:rPr>
                <w:rFonts w:ascii="Garamond" w:hAnsi="Garamond"/>
              </w:rPr>
              <w:t xml:space="preserve"> (Capacity: 12-24 Participants)</w:t>
            </w:r>
          </w:p>
        </w:tc>
      </w:tr>
    </w:tbl>
    <w:p w:rsidR="00553DBE" w:rsidRPr="00553DBE" w:rsidRDefault="00553DBE" w:rsidP="003372D3">
      <w:pPr>
        <w:rPr>
          <w:rFonts w:ascii="Garamond" w:hAnsi="Garamond"/>
          <w:b/>
          <w:color w:val="1F4E79" w:themeColor="accent1" w:themeShade="80"/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055"/>
        <w:gridCol w:w="7830"/>
      </w:tblGrid>
      <w:tr w:rsidR="002A0663" w:rsidRPr="002A0663" w:rsidTr="00553DBE">
        <w:tc>
          <w:tcPr>
            <w:tcW w:w="10885" w:type="dxa"/>
            <w:gridSpan w:val="2"/>
          </w:tcPr>
          <w:p w:rsidR="002A0663" w:rsidRPr="002A0663" w:rsidRDefault="002A0663" w:rsidP="002A0663">
            <w:pPr>
              <w:jc w:val="center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2A0663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Learning Objectives for Tagging Purposes</w:t>
            </w:r>
          </w:p>
        </w:tc>
      </w:tr>
      <w:tr w:rsidR="007A19D1" w:rsidTr="00AC6DBB">
        <w:trPr>
          <w:trHeight w:val="3437"/>
        </w:trPr>
        <w:tc>
          <w:tcPr>
            <w:tcW w:w="3055" w:type="dxa"/>
          </w:tcPr>
          <w:p w:rsidR="007A19D1" w:rsidRDefault="000565C4" w:rsidP="000565C4">
            <w:pPr>
              <w:rPr>
                <w:rFonts w:ascii="Garamond" w:hAnsi="Garamond"/>
                <w:i/>
              </w:rPr>
            </w:pPr>
            <w:r w:rsidRPr="000565C4">
              <w:rPr>
                <w:rFonts w:ascii="Garamond" w:hAnsi="Garamond"/>
                <w:i/>
              </w:rPr>
              <w:t xml:space="preserve">Example from Nurse Resident Rapid Response Simulation: </w:t>
            </w:r>
          </w:p>
          <w:p w:rsidR="000565C4" w:rsidRPr="000565C4" w:rsidRDefault="000565C4" w:rsidP="000565C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noProof/>
              </w:rPr>
              <w:drawing>
                <wp:inline distT="0" distB="0" distL="0" distR="0">
                  <wp:extent cx="1764686" cy="185737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de window NR rapid response sim no title jpeg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24" cy="187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7A19D1" w:rsidRDefault="007A19D1" w:rsidP="00707B5E">
            <w:pPr>
              <w:rPr>
                <w:rFonts w:ascii="Garamond" w:hAnsi="Garamond"/>
              </w:rPr>
            </w:pPr>
          </w:p>
        </w:tc>
      </w:tr>
    </w:tbl>
    <w:p w:rsidR="00D954D2" w:rsidRPr="006F4F3E" w:rsidRDefault="00D954D2" w:rsidP="00707B5E">
      <w:pPr>
        <w:rPr>
          <w:rFonts w:ascii="Garamond" w:hAnsi="Garamond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CF566B" w:rsidRPr="006F4F3E" w:rsidTr="00553DBE">
        <w:tc>
          <w:tcPr>
            <w:tcW w:w="10885" w:type="dxa"/>
          </w:tcPr>
          <w:p w:rsidR="00CF566B" w:rsidRPr="00381ADB" w:rsidRDefault="00CF566B" w:rsidP="00CF566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Initial Interventions</w:t>
            </w:r>
          </w:p>
        </w:tc>
      </w:tr>
      <w:tr w:rsidR="00CF566B" w:rsidRPr="006F4F3E" w:rsidTr="00553DBE">
        <w:trPr>
          <w:trHeight w:val="1502"/>
        </w:trPr>
        <w:tc>
          <w:tcPr>
            <w:tcW w:w="10885" w:type="dxa"/>
          </w:tcPr>
          <w:p w:rsidR="00CF566B" w:rsidRPr="006F4F3E" w:rsidRDefault="00CF566B" w:rsidP="00707B5E">
            <w:pPr>
              <w:rPr>
                <w:rFonts w:ascii="Garamond" w:hAnsi="Garamond"/>
              </w:rPr>
            </w:pPr>
          </w:p>
        </w:tc>
      </w:tr>
    </w:tbl>
    <w:p w:rsidR="00BE25B9" w:rsidRPr="00381ADB" w:rsidRDefault="00BE25B9" w:rsidP="00707B5E">
      <w:pPr>
        <w:rPr>
          <w:rFonts w:ascii="Garamond" w:hAnsi="Garamond"/>
          <w:color w:val="1F4E79" w:themeColor="accent1" w:themeShade="80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81ADB" w:rsidRPr="00381ADB" w:rsidTr="00553DBE">
        <w:tc>
          <w:tcPr>
            <w:tcW w:w="10885" w:type="dxa"/>
          </w:tcPr>
          <w:p w:rsidR="00CF566B" w:rsidRPr="00381ADB" w:rsidRDefault="00CF566B" w:rsidP="00CF566B">
            <w:pPr>
              <w:jc w:val="center"/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Response to Interventions, Secondary Assessment, Scenario Progression Details</w:t>
            </w:r>
          </w:p>
        </w:tc>
      </w:tr>
      <w:tr w:rsidR="00CF566B" w:rsidRPr="006F4F3E" w:rsidTr="000E5485">
        <w:trPr>
          <w:trHeight w:val="1493"/>
        </w:trPr>
        <w:tc>
          <w:tcPr>
            <w:tcW w:w="10885" w:type="dxa"/>
          </w:tcPr>
          <w:p w:rsidR="00CF566B" w:rsidRPr="006F4F3E" w:rsidRDefault="00CF566B" w:rsidP="00707B5E">
            <w:pPr>
              <w:rPr>
                <w:rFonts w:ascii="Garamond" w:hAnsi="Garamond"/>
              </w:rPr>
            </w:pPr>
          </w:p>
        </w:tc>
      </w:tr>
    </w:tbl>
    <w:p w:rsidR="005D2B85" w:rsidRPr="00381ADB" w:rsidRDefault="005D2B85" w:rsidP="003C14F5">
      <w:pPr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5D2B85" w:rsidRPr="00381ADB" w:rsidTr="00553DBE">
        <w:tc>
          <w:tcPr>
            <w:tcW w:w="10885" w:type="dxa"/>
          </w:tcPr>
          <w:p w:rsidR="005D2B85" w:rsidRPr="00381ADB" w:rsidRDefault="00381ADB" w:rsidP="005D2B8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Any other Comments or Details Needed for S</w:t>
            </w:r>
            <w:r w:rsidR="005D2B85" w:rsidRPr="00381ADB">
              <w:rPr>
                <w:rFonts w:ascii="Garamond" w:hAnsi="Garamond"/>
                <w:b/>
                <w:color w:val="1F4E79" w:themeColor="accent1" w:themeShade="80"/>
                <w:sz w:val="24"/>
                <w:szCs w:val="24"/>
              </w:rPr>
              <w:t>imulation?</w:t>
            </w:r>
          </w:p>
        </w:tc>
      </w:tr>
      <w:tr w:rsidR="005D2B85" w:rsidTr="00AC6DBB">
        <w:trPr>
          <w:trHeight w:val="710"/>
        </w:trPr>
        <w:tc>
          <w:tcPr>
            <w:tcW w:w="10885" w:type="dxa"/>
          </w:tcPr>
          <w:p w:rsidR="005D2B85" w:rsidRDefault="005D2B85" w:rsidP="00707B5E">
            <w:pPr>
              <w:rPr>
                <w:rFonts w:ascii="Garamond" w:hAnsi="Garamond"/>
              </w:rPr>
            </w:pPr>
          </w:p>
        </w:tc>
      </w:tr>
    </w:tbl>
    <w:p w:rsidR="005D2B85" w:rsidRPr="006F4F3E" w:rsidRDefault="005D2B85" w:rsidP="00707B5E">
      <w:pPr>
        <w:rPr>
          <w:rFonts w:ascii="Garamond" w:hAnsi="Garamond"/>
        </w:rPr>
      </w:pPr>
    </w:p>
    <w:sectPr w:rsidR="005D2B85" w:rsidRPr="006F4F3E" w:rsidSect="00D40C4A">
      <w:pgSz w:w="12240" w:h="15840"/>
      <w:pgMar w:top="720" w:right="720" w:bottom="288" w:left="720" w:header="720" w:footer="720" w:gutter="0"/>
      <w:pgBorders w:offsetFrom="page">
        <w:top w:val="single" w:sz="4" w:space="24" w:color="822C2C" w:shadow="1"/>
        <w:left w:val="single" w:sz="4" w:space="24" w:color="822C2C" w:shadow="1"/>
        <w:bottom w:val="single" w:sz="4" w:space="24" w:color="822C2C" w:shadow="1"/>
        <w:right w:val="single" w:sz="4" w:space="24" w:color="822C2C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E"/>
    <w:rsid w:val="00002E2B"/>
    <w:rsid w:val="00005A59"/>
    <w:rsid w:val="000336FF"/>
    <w:rsid w:val="00045322"/>
    <w:rsid w:val="00056142"/>
    <w:rsid w:val="000565C4"/>
    <w:rsid w:val="000E5485"/>
    <w:rsid w:val="00146670"/>
    <w:rsid w:val="0015639D"/>
    <w:rsid w:val="001D69F4"/>
    <w:rsid w:val="001D7F18"/>
    <w:rsid w:val="001F6F01"/>
    <w:rsid w:val="00213ECD"/>
    <w:rsid w:val="002715C3"/>
    <w:rsid w:val="002A0663"/>
    <w:rsid w:val="003372D3"/>
    <w:rsid w:val="00381ADB"/>
    <w:rsid w:val="003C14F5"/>
    <w:rsid w:val="00414E79"/>
    <w:rsid w:val="004210CB"/>
    <w:rsid w:val="00512079"/>
    <w:rsid w:val="00553DBE"/>
    <w:rsid w:val="005661CE"/>
    <w:rsid w:val="005D2B85"/>
    <w:rsid w:val="005F6B4F"/>
    <w:rsid w:val="00680A77"/>
    <w:rsid w:val="006F4F3E"/>
    <w:rsid w:val="00707B5E"/>
    <w:rsid w:val="007A19D1"/>
    <w:rsid w:val="007C4481"/>
    <w:rsid w:val="007D2C23"/>
    <w:rsid w:val="007D31E8"/>
    <w:rsid w:val="008E0457"/>
    <w:rsid w:val="0093350B"/>
    <w:rsid w:val="00945282"/>
    <w:rsid w:val="00965E26"/>
    <w:rsid w:val="0099644C"/>
    <w:rsid w:val="00A27366"/>
    <w:rsid w:val="00A40D99"/>
    <w:rsid w:val="00A52E4C"/>
    <w:rsid w:val="00AC6DBB"/>
    <w:rsid w:val="00AE6C29"/>
    <w:rsid w:val="00B258FF"/>
    <w:rsid w:val="00BE25B9"/>
    <w:rsid w:val="00C83A29"/>
    <w:rsid w:val="00C95FA4"/>
    <w:rsid w:val="00CF2C69"/>
    <w:rsid w:val="00CF566B"/>
    <w:rsid w:val="00D40C4A"/>
    <w:rsid w:val="00D433D0"/>
    <w:rsid w:val="00D51558"/>
    <w:rsid w:val="00D713E6"/>
    <w:rsid w:val="00D954D2"/>
    <w:rsid w:val="00EB1A19"/>
    <w:rsid w:val="00ED190B"/>
    <w:rsid w:val="00ED2A7A"/>
    <w:rsid w:val="00EF3C11"/>
    <w:rsid w:val="00F00E48"/>
    <w:rsid w:val="00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2A3BA"/>
  <w15:chartTrackingRefBased/>
  <w15:docId w15:val="{C71F9922-E028-4059-A880-5C5F8E1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07B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B5E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03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Krafcik, Elizabeth</dc:creator>
  <cp:keywords/>
  <dc:description/>
  <cp:lastModifiedBy>Craig, Robert</cp:lastModifiedBy>
  <cp:revision>2</cp:revision>
  <cp:lastPrinted>2015-08-19T15:50:00Z</cp:lastPrinted>
  <dcterms:created xsi:type="dcterms:W3CDTF">2020-05-27T12:56:00Z</dcterms:created>
  <dcterms:modified xsi:type="dcterms:W3CDTF">2020-05-27T12:56:00Z</dcterms:modified>
</cp:coreProperties>
</file>